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C4909">
        <w:rPr>
          <w:rFonts w:ascii="Arial" w:hAnsi="Arial" w:cs="Arial" w:hint="eastAsia"/>
          <w:b/>
          <w:bCs/>
          <w:sz w:val="24"/>
          <w:szCs w:val="24"/>
        </w:rPr>
        <w:t>11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6C4909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 w:val="restart"/>
          </w:tcPr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When do you feel happy,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あなたはいつ幸せを感じるか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and what do you do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そして，あなたは何をするか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to become happy?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幸せになるために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Social scientists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社会学者は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used to have a simple answer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かつて安易な答えを持っていた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to the question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質問に対して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of how to become happy: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どのように幸せになるか，という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surround yourself with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人々に囲まれるようにしなさい（という答え）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who are not satisfied with their lives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自分の人生に満足していない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and who are unhappier than you.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そして，あなたより不幸せである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You compare yourself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あなたは自分と比較する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with these people,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このような人々と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and the contrast will cheer you up.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そうすれば，その対比が自分を元気づけるだろう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 w:val="restart"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Nicholas Christakis, 47,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ニコラス・クリスタキス，47歳は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a researcher at Harvard University,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ハーバード大学の研究者であるが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challenges this idea.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この考え方に異議を唱える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By using data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データを使うことによって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from a study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ある研究からの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tracked about 5,000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およそ５千人の人々を追跡調査した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over 20 years,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20年に渡って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he suggests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彼は示す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happiness, like colds, can spread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幸福は，風邪と同じように広まりうることを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from person to person.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人から人へと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～とき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a person who is close to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あなたの身近な人が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becomes happy,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幸せになる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you do too.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あなたもそうなる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This person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この人は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has to be close to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あなたに近くなければならない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both socially and physically.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社会的にも，物理的にも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His study shows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彼の研究は示す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when a person has a happy friend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ある１人の人間に幸福な友達がいるとき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who lives within a mile,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１マイル以内に住んでいる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the chance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可能性が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this person will also become happy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この人もまた幸せになるという</w:t>
            </w:r>
          </w:p>
        </w:tc>
      </w:tr>
      <w:tr w:rsidR="006C4909" w:rsidRPr="0011634D" w:rsidTr="007439EB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increases by 15%.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15パーセント増えることを</w:t>
            </w:r>
          </w:p>
        </w:tc>
      </w:tr>
      <w:tr w:rsidR="006C4909" w:rsidRPr="0011634D" w:rsidTr="007439EB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More surprising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より驚くべきは～である</w:t>
            </w:r>
          </w:p>
        </w:tc>
      </w:tr>
      <w:tr w:rsidR="006C4909" w:rsidRPr="0011634D" w:rsidTr="007439E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the effect can go beyond the two friends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その効果はこの２人の友人という範囲を超えうる</w:t>
            </w:r>
          </w:p>
        </w:tc>
      </w:tr>
      <w:tr w:rsidR="006C4909" w:rsidRPr="0011634D" w:rsidTr="007439EB">
        <w:trPr>
          <w:trHeight w:val="284"/>
        </w:trPr>
        <w:tc>
          <w:tcPr>
            <w:tcW w:w="446" w:type="dxa"/>
            <w:vMerge/>
            <w:tcBorders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and reach a third person.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そして，３番目の人間にも及びうる（こと）</w:t>
            </w:r>
          </w:p>
        </w:tc>
      </w:tr>
      <w:tr w:rsidR="006C4909" w:rsidRPr="0011634D" w:rsidTr="007439EB">
        <w:trPr>
          <w:trHeight w:val="285"/>
        </w:trPr>
        <w:tc>
          <w:tcPr>
            <w:tcW w:w="446" w:type="dxa"/>
            <w:vMerge w:val="restart"/>
            <w:tcBorders>
              <w:top w:val="nil"/>
              <w:bottom w:val="nil"/>
            </w:tcBorders>
          </w:tcPr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For instance,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when a friend of your friend becomes happy,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あなたの友達の友達が幸せになると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you can become happy,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あなたが幸せになりうる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even when you do not know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たとえあなたが知らなくとも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third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その３番目の人物を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directly.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直接的に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6C4909" w:rsidRPr="00907C9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07C90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This means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これは意味する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surrounding yourself with happy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あなたが幸せな人々に囲まれることは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will make you happy,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あなたを幸せにする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make the people close to you happy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あなたの身近な人々を幸せにする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9038C3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038C3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――</w:t>
            </w:r>
            <w:r w:rsidR="00D733F1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r w:rsidR="006C4909" w:rsidRPr="006C4909">
              <w:rPr>
                <w:rFonts w:ascii="Century" w:hAnsi="Century"/>
                <w:color w:val="000000"/>
                <w:sz w:val="20"/>
                <w:szCs w:val="20"/>
              </w:rPr>
              <w:t>and make the people close to them happy.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ひいては，彼らの身近な人々を幸せにすることになる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But social networks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しかし，社会的ネットワークは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do not pass 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伝えるわけではない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only the good things in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人生の中でよいことだけを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Christakis found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クリスタキスは発見した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that smoking and obesity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喫煙や肥満が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can be socially infectious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社会的に感染しうること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too.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～もまた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If his theory is correct,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もし，彼の仮説が正しいなら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then the saying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それなら，諺は</w:t>
            </w:r>
          </w:p>
        </w:tc>
      </w:tr>
      <w:tr w:rsidR="006C4909" w:rsidRPr="0011634D" w:rsidTr="006E2488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“You can judge a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「人を判断できる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by his or her friends”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その人の友達によって」という</w:t>
            </w:r>
          </w:p>
        </w:tc>
      </w:tr>
      <w:tr w:rsidR="006C4909" w:rsidRPr="0011634D" w:rsidTr="006C4909">
        <w:trPr>
          <w:trHeight w:val="70"/>
        </w:trPr>
        <w:tc>
          <w:tcPr>
            <w:tcW w:w="446" w:type="dxa"/>
            <w:vMerge/>
          </w:tcPr>
          <w:p w:rsidR="006C4909" w:rsidRPr="0011634D" w:rsidRDefault="006C4909" w:rsidP="006C49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might carry more weight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より重要なのかもしれない</w:t>
            </w:r>
          </w:p>
        </w:tc>
      </w:tr>
      <w:tr w:rsidR="006C4909" w:rsidRPr="0011634D" w:rsidTr="006C4909">
        <w:trPr>
          <w:trHeight w:val="285"/>
        </w:trPr>
        <w:tc>
          <w:tcPr>
            <w:tcW w:w="446" w:type="dxa"/>
            <w:vMerge/>
          </w:tcPr>
          <w:p w:rsidR="006C4909" w:rsidRPr="00912440" w:rsidRDefault="006C4909" w:rsidP="006C49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C4909">
              <w:rPr>
                <w:rFonts w:ascii="Century" w:hAnsi="Century"/>
                <w:color w:val="000000"/>
                <w:sz w:val="20"/>
                <w:szCs w:val="20"/>
              </w:rPr>
              <w:t>than we think.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909" w:rsidRPr="006C4909" w:rsidRDefault="006C4909" w:rsidP="006C49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C490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私たちが考えているよりも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23A" w:rsidRDefault="00A1223A" w:rsidP="00E16D8D">
      <w:r>
        <w:separator/>
      </w:r>
    </w:p>
  </w:endnote>
  <w:endnote w:type="continuationSeparator" w:id="0">
    <w:p w:rsidR="00A1223A" w:rsidRDefault="00A1223A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439EB" w:rsidRPr="007439EB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439EB" w:rsidRPr="007439EB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23A" w:rsidRDefault="00A1223A" w:rsidP="00E16D8D">
      <w:r>
        <w:separator/>
      </w:r>
    </w:p>
  </w:footnote>
  <w:footnote w:type="continuationSeparator" w:id="0">
    <w:p w:rsidR="00A1223A" w:rsidRDefault="00A1223A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75B28"/>
    <w:rsid w:val="000C762C"/>
    <w:rsid w:val="0011634D"/>
    <w:rsid w:val="001E0B09"/>
    <w:rsid w:val="00255B14"/>
    <w:rsid w:val="002862FE"/>
    <w:rsid w:val="00286486"/>
    <w:rsid w:val="00290B04"/>
    <w:rsid w:val="003C5C67"/>
    <w:rsid w:val="003F0667"/>
    <w:rsid w:val="00565096"/>
    <w:rsid w:val="00651142"/>
    <w:rsid w:val="006C4909"/>
    <w:rsid w:val="00710BE7"/>
    <w:rsid w:val="007439EB"/>
    <w:rsid w:val="00780BD2"/>
    <w:rsid w:val="007A28E8"/>
    <w:rsid w:val="007C63FB"/>
    <w:rsid w:val="0082328A"/>
    <w:rsid w:val="00897C41"/>
    <w:rsid w:val="008D4DA2"/>
    <w:rsid w:val="008E54DA"/>
    <w:rsid w:val="008F0AB2"/>
    <w:rsid w:val="008F44B0"/>
    <w:rsid w:val="009038C3"/>
    <w:rsid w:val="00907C90"/>
    <w:rsid w:val="00912440"/>
    <w:rsid w:val="00913224"/>
    <w:rsid w:val="00A1193F"/>
    <w:rsid w:val="00A1223A"/>
    <w:rsid w:val="00A30BDF"/>
    <w:rsid w:val="00B51EBC"/>
    <w:rsid w:val="00C333F9"/>
    <w:rsid w:val="00C93D04"/>
    <w:rsid w:val="00CD568A"/>
    <w:rsid w:val="00CF22E6"/>
    <w:rsid w:val="00D11C5B"/>
    <w:rsid w:val="00D3169E"/>
    <w:rsid w:val="00D629F0"/>
    <w:rsid w:val="00D733F1"/>
    <w:rsid w:val="00D7788B"/>
    <w:rsid w:val="00DC25F3"/>
    <w:rsid w:val="00E12150"/>
    <w:rsid w:val="00E16D8D"/>
    <w:rsid w:val="00E5201F"/>
    <w:rsid w:val="00E83F54"/>
    <w:rsid w:val="00E90DA2"/>
    <w:rsid w:val="00ED6D5E"/>
    <w:rsid w:val="00F47515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358</Words>
  <Characters>2042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2018-01-14T05:27:00Z</dcterms:created>
  <dcterms:modified xsi:type="dcterms:W3CDTF">2018-04-13T10:12:00Z</dcterms:modified>
</cp:coreProperties>
</file>